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3C89" w14:textId="77777777" w:rsidR="00424E91" w:rsidRDefault="00424E91" w:rsidP="007A5940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E46095" w14:textId="314898CF" w:rsidR="007A5940" w:rsidRDefault="007A5940" w:rsidP="00BB63DF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</w:t>
      </w:r>
    </w:p>
    <w:p w14:paraId="014DF185" w14:textId="491B031B" w:rsidR="00BB63DF" w:rsidRPr="00BB63DF" w:rsidRDefault="00BB63DF" w:rsidP="00BB63DF">
      <w:pPr>
        <w:spacing w:after="23" w:line="276" w:lineRule="auto"/>
        <w:ind w:left="176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63DF">
        <w:rPr>
          <w:rFonts w:ascii="Times New Roman" w:hAnsi="Times New Roman" w:cs="Times New Roman"/>
          <w:b/>
          <w:bCs/>
          <w:sz w:val="20"/>
          <w:szCs w:val="20"/>
        </w:rPr>
        <w:t>ZAPYTANIA OFERTOWEGO nr Z/0706/2025 z dnia 28 listopada 2025 r.</w:t>
      </w:r>
    </w:p>
    <w:p w14:paraId="5C169EFE" w14:textId="09DEB7E9" w:rsidR="0052396E" w:rsidRDefault="00BB63DF" w:rsidP="00BB63DF">
      <w:pPr>
        <w:spacing w:after="23" w:line="276" w:lineRule="auto"/>
        <w:ind w:left="176" w:hanging="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63DF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A105A2" w:rsidRPr="00A105A2">
        <w:rPr>
          <w:rFonts w:ascii="Times New Roman" w:hAnsi="Times New Roman" w:cs="Times New Roman"/>
          <w:b/>
          <w:bCs/>
          <w:sz w:val="20"/>
          <w:szCs w:val="20"/>
        </w:rPr>
        <w:t>2025-69832-255705</w:t>
      </w:r>
      <w:r w:rsidRPr="00BB63DF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EC43BB2" w14:textId="77777777" w:rsidR="00BB63DF" w:rsidRDefault="00BB63DF" w:rsidP="00BB63DF">
      <w:pPr>
        <w:spacing w:after="23" w:line="276" w:lineRule="auto"/>
        <w:ind w:left="176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ADE5E0C" w14:textId="77777777" w:rsidR="0052396E" w:rsidRDefault="0052396E" w:rsidP="0052396E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0052396E" w14:paraId="6474B9F4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CAE226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552CC4E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8115815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0EBBE0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tab/>
            </w: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94A7257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644F4BB1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6D0DB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EB441DA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2FBF8868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117BD1C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BEC606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396E" w14:paraId="375943E9" w14:textId="77777777" w:rsidTr="00EC17DD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E0C868" w14:textId="77777777" w:rsidR="0052396E" w:rsidRDefault="0052396E" w:rsidP="0052396E">
            <w:pPr>
              <w:pStyle w:val="Akapitzlist"/>
              <w:numPr>
                <w:ilvl w:val="0"/>
                <w:numId w:val="1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81C91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7753AB1" w14:textId="77777777" w:rsidR="0052396E" w:rsidRDefault="0052396E" w:rsidP="00EC17DD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8F108B" w14:textId="77777777" w:rsidR="0052396E" w:rsidRDefault="0052396E" w:rsidP="0052396E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97A8899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D74933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0A1FE76C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04FDCF10" w14:textId="77777777" w:rsidR="0052396E" w:rsidRDefault="0052396E" w:rsidP="0052396E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17FD4E77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BB7E0CD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3813CF" w14:textId="77777777" w:rsidR="0052396E" w:rsidRDefault="0052396E" w:rsidP="0052396E">
      <w:pPr>
        <w:spacing w:after="3" w:line="276" w:lineRule="auto"/>
        <w:ind w:left="37" w:right="19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OŚWIADCZENIE </w:t>
      </w:r>
    </w:p>
    <w:p w14:paraId="6A5C9EEC" w14:textId="4D9552B2" w:rsidR="0052396E" w:rsidRDefault="0052396E" w:rsidP="0052396E">
      <w:pPr>
        <w:pStyle w:val="Nagwek2"/>
        <w:spacing w:after="155" w:line="276" w:lineRule="auto"/>
        <w:ind w:left="59" w:right="19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 braku istnienia oraz braku wpływu powiązań osobowych i kapitałowych </w:t>
      </w:r>
      <w:r>
        <w:br/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z </w:t>
      </w:r>
      <w:r w:rsidR="00912CB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oferentami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na bezstronność postępowania</w:t>
      </w:r>
    </w:p>
    <w:p w14:paraId="7E49C2CF" w14:textId="77777777" w:rsidR="0052396E" w:rsidRDefault="0052396E" w:rsidP="0052396E">
      <w:pPr>
        <w:spacing w:after="23" w:line="276" w:lineRule="auto"/>
        <w:ind w:left="69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C381CC" w14:textId="0BA1BA4F" w:rsidR="0052396E" w:rsidRDefault="0052396E" w:rsidP="000D604E">
      <w:pPr>
        <w:spacing w:after="23" w:line="276" w:lineRule="auto"/>
        <w:ind w:left="16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Składając ofertę w odpowiedzi na zapytanie ofertowe</w:t>
      </w:r>
      <w:r w:rsid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na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dostawę</w:t>
      </w:r>
      <w:r w:rsidR="000D604E" w:rsidRP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wdrożenie Oprogramowania Atlassian w wersji Cloud</w:t>
      </w:r>
      <w:r w:rsid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604E" w:rsidRPr="000D60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oraz Bamboo Data Center, wraz z migracją danych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pt. „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>Next Gen Cloud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o numerze 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KPOD.05.10-IW.10-0003/24 </w:t>
      </w:r>
      <w:r w:rsidR="008957FA">
        <w:rPr>
          <w:rFonts w:ascii="Times New Roman" w:eastAsia="Times New Roman" w:hAnsi="Times New Roman" w:cs="Times New Roman"/>
          <w:sz w:val="20"/>
          <w:szCs w:val="20"/>
        </w:rPr>
        <w:t>dotyczącym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57FA" w:rsidRPr="008957FA">
        <w:rPr>
          <w:rFonts w:ascii="Times New Roman" w:eastAsia="Times New Roman" w:hAnsi="Times New Roman" w:cs="Times New Roman"/>
          <w:sz w:val="20"/>
          <w:szCs w:val="20"/>
        </w:rPr>
        <w:t>zakup</w:t>
      </w:r>
      <w:r w:rsidR="008957FA">
        <w:rPr>
          <w:rFonts w:ascii="Times New Roman" w:eastAsia="Times New Roman" w:hAnsi="Times New Roman" w:cs="Times New Roman"/>
          <w:sz w:val="20"/>
          <w:szCs w:val="20"/>
        </w:rPr>
        <w:t>u i wdrożenia</w:t>
      </w:r>
      <w:r w:rsidR="008957FA" w:rsidRPr="008957FA">
        <w:rPr>
          <w:rFonts w:ascii="Times New Roman" w:eastAsia="Times New Roman" w:hAnsi="Times New Roman" w:cs="Times New Roman"/>
          <w:sz w:val="20"/>
          <w:szCs w:val="20"/>
        </w:rPr>
        <w:t xml:space="preserve"> oprogramowania Atlassian w wersji Cloud oraz Bamboo Data Center, wraz z migracją danych</w:t>
      </w:r>
      <w:r w:rsidRPr="381C91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oświadczam (oświadczamy), </w:t>
      </w:r>
      <w:r w:rsidRPr="381C91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że nie ma podstaw do wykluczenia mnie (nas) z postępowania o udzielenie zamówienia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</w:t>
      </w:r>
      <w:r w:rsidR="00912CB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Oferenta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 </w:t>
      </w:r>
      <w:r w:rsidR="00912CB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Oferentem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polegające w szczególności na: </w:t>
      </w:r>
    </w:p>
    <w:p w14:paraId="5D576006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7C0BBC30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posiadaniu co najmniej 10% udziałów lub akcji;</w:t>
      </w:r>
    </w:p>
    <w:p w14:paraId="693F80DC" w14:textId="77777777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14:paraId="443F68B0" w14:textId="5A1BF919" w:rsidR="0052396E" w:rsidRDefault="0052396E" w:rsidP="0052396E">
      <w:pPr>
        <w:pStyle w:val="Akapitzlist"/>
        <w:numPr>
          <w:ilvl w:val="1"/>
          <w:numId w:val="1"/>
        </w:numPr>
        <w:spacing w:after="23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pozostawaniu w takim stosunku prawnym lub faktycznym, który może budzić uzasadnione wątpliwości co do bezstronności w wyborze </w:t>
      </w:r>
      <w:r w:rsidR="00EF469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wykonawcy</w:t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FA00FF0" w14:textId="77777777" w:rsidR="0052396E" w:rsidRDefault="0052396E" w:rsidP="0052396E">
      <w:pPr>
        <w:spacing w:after="23" w:line="276" w:lineRule="auto"/>
        <w:ind w:left="176" w:right="42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A904886" w14:textId="77777777" w:rsidR="0052396E" w:rsidRDefault="0052396E" w:rsidP="0052396E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3B0A75" w14:textId="77777777" w:rsidR="0052396E" w:rsidRDefault="0052396E" w:rsidP="0052396E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200CF2D0" w14:textId="77777777" w:rsidR="0052396E" w:rsidRDefault="0052396E" w:rsidP="0052396E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81C91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tab/>
      </w:r>
      <w:r w:rsidRPr="381C91C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(czytelny podpis Oferenta lub osoby upoważnionej do reprezentacji)                                    </w:t>
      </w:r>
    </w:p>
    <w:p w14:paraId="2BCBD3E8" w14:textId="77777777" w:rsidR="0052396E" w:rsidRDefault="0052396E" w:rsidP="0052396E">
      <w:pPr>
        <w:rPr>
          <w:rFonts w:ascii="Times New Roman" w:eastAsia="Times New Roman" w:hAnsi="Times New Roman" w:cs="Times New Roman"/>
        </w:rPr>
      </w:pPr>
    </w:p>
    <w:p w14:paraId="68763967" w14:textId="77777777" w:rsidR="00127219" w:rsidRDefault="00127219" w:rsidP="0052396E">
      <w:pPr>
        <w:pStyle w:val="NormalnyWeb"/>
      </w:pPr>
    </w:p>
    <w:sectPr w:rsidR="001272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B860" w14:textId="77777777" w:rsidR="00AB69F0" w:rsidRDefault="00AB69F0" w:rsidP="00234EB7">
      <w:pPr>
        <w:spacing w:after="0" w:line="240" w:lineRule="auto"/>
      </w:pPr>
      <w:r>
        <w:separator/>
      </w:r>
    </w:p>
  </w:endnote>
  <w:endnote w:type="continuationSeparator" w:id="0">
    <w:p w14:paraId="04B33896" w14:textId="77777777" w:rsidR="00AB69F0" w:rsidRDefault="00AB69F0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9738" w14:textId="77777777" w:rsidR="00AB69F0" w:rsidRDefault="00AB69F0" w:rsidP="00234EB7">
      <w:pPr>
        <w:spacing w:after="0" w:line="240" w:lineRule="auto"/>
      </w:pPr>
      <w:r>
        <w:separator/>
      </w:r>
    </w:p>
  </w:footnote>
  <w:footnote w:type="continuationSeparator" w:id="0">
    <w:p w14:paraId="40B91A44" w14:textId="77777777" w:rsidR="00AB69F0" w:rsidRDefault="00AB69F0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49D76"/>
    <w:multiLevelType w:val="hybridMultilevel"/>
    <w:tmpl w:val="B27EFCF4"/>
    <w:lvl w:ilvl="0" w:tplc="A71A1262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94DC6832">
      <w:start w:val="1"/>
      <w:numFmt w:val="decimal"/>
      <w:lvlText w:val="%2)"/>
      <w:lvlJc w:val="left"/>
      <w:pPr>
        <w:ind w:left="1246" w:hanging="678"/>
      </w:pPr>
    </w:lvl>
    <w:lvl w:ilvl="2" w:tplc="B57872DE">
      <w:start w:val="1"/>
      <w:numFmt w:val="lowerRoman"/>
      <w:lvlText w:val="%3."/>
      <w:lvlJc w:val="right"/>
      <w:pPr>
        <w:ind w:left="2160" w:hanging="180"/>
      </w:pPr>
    </w:lvl>
    <w:lvl w:ilvl="3" w:tplc="4D9A9582">
      <w:start w:val="1"/>
      <w:numFmt w:val="decimal"/>
      <w:lvlText w:val="%4."/>
      <w:lvlJc w:val="left"/>
      <w:pPr>
        <w:ind w:left="2880" w:hanging="360"/>
      </w:pPr>
    </w:lvl>
    <w:lvl w:ilvl="4" w:tplc="36083FBA">
      <w:start w:val="1"/>
      <w:numFmt w:val="lowerLetter"/>
      <w:lvlText w:val="%5."/>
      <w:lvlJc w:val="left"/>
      <w:pPr>
        <w:ind w:left="3600" w:hanging="360"/>
      </w:pPr>
    </w:lvl>
    <w:lvl w:ilvl="5" w:tplc="49F6E9A4">
      <w:start w:val="1"/>
      <w:numFmt w:val="lowerRoman"/>
      <w:lvlText w:val="%6."/>
      <w:lvlJc w:val="right"/>
      <w:pPr>
        <w:ind w:left="4320" w:hanging="180"/>
      </w:pPr>
    </w:lvl>
    <w:lvl w:ilvl="6" w:tplc="DC6A8EEA">
      <w:start w:val="1"/>
      <w:numFmt w:val="decimal"/>
      <w:lvlText w:val="%7."/>
      <w:lvlJc w:val="left"/>
      <w:pPr>
        <w:ind w:left="5040" w:hanging="360"/>
      </w:pPr>
    </w:lvl>
    <w:lvl w:ilvl="7" w:tplc="53BCE194">
      <w:start w:val="1"/>
      <w:numFmt w:val="lowerLetter"/>
      <w:lvlText w:val="%8."/>
      <w:lvlJc w:val="left"/>
      <w:pPr>
        <w:ind w:left="5760" w:hanging="360"/>
      </w:pPr>
    </w:lvl>
    <w:lvl w:ilvl="8" w:tplc="76808F7E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90FB0"/>
    <w:rsid w:val="000D604E"/>
    <w:rsid w:val="000F0C74"/>
    <w:rsid w:val="000F6648"/>
    <w:rsid w:val="00127219"/>
    <w:rsid w:val="00186083"/>
    <w:rsid w:val="00234EB7"/>
    <w:rsid w:val="002C5061"/>
    <w:rsid w:val="00303FAD"/>
    <w:rsid w:val="0032493D"/>
    <w:rsid w:val="0036333D"/>
    <w:rsid w:val="00395A99"/>
    <w:rsid w:val="003F0238"/>
    <w:rsid w:val="00424E91"/>
    <w:rsid w:val="004F14D7"/>
    <w:rsid w:val="0052396E"/>
    <w:rsid w:val="005515FA"/>
    <w:rsid w:val="00570852"/>
    <w:rsid w:val="005F3B9A"/>
    <w:rsid w:val="006B2AD8"/>
    <w:rsid w:val="006B3A72"/>
    <w:rsid w:val="00734E69"/>
    <w:rsid w:val="007A5940"/>
    <w:rsid w:val="008432EB"/>
    <w:rsid w:val="008957FA"/>
    <w:rsid w:val="00905B73"/>
    <w:rsid w:val="00912CB0"/>
    <w:rsid w:val="009470F0"/>
    <w:rsid w:val="009B402A"/>
    <w:rsid w:val="00A105A2"/>
    <w:rsid w:val="00AB0274"/>
    <w:rsid w:val="00AB69F0"/>
    <w:rsid w:val="00B97E1A"/>
    <w:rsid w:val="00BB63DF"/>
    <w:rsid w:val="00BD424E"/>
    <w:rsid w:val="00BF1E2D"/>
    <w:rsid w:val="00D2590D"/>
    <w:rsid w:val="00D50165"/>
    <w:rsid w:val="00EB5BBD"/>
    <w:rsid w:val="00EE25A7"/>
    <w:rsid w:val="00EF4696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3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3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15</cp:revision>
  <dcterms:created xsi:type="dcterms:W3CDTF">2024-03-11T09:58:00Z</dcterms:created>
  <dcterms:modified xsi:type="dcterms:W3CDTF">2025-11-28T10:13:00Z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